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087" w:rsidRDefault="00614087" w:rsidP="00614087">
      <w:pPr>
        <w:spacing w:line="360" w:lineRule="auto"/>
        <w:rPr>
          <w:rFonts w:ascii="Times New Roman" w:eastAsia="仿宋_GB2312" w:hAnsi="Times New Roman"/>
          <w:sz w:val="34"/>
          <w:szCs w:val="34"/>
        </w:rPr>
      </w:pPr>
    </w:p>
    <w:p w:rsidR="00614087" w:rsidRPr="00EA4429" w:rsidRDefault="00614087" w:rsidP="00227D76">
      <w:pPr>
        <w:spacing w:afterLines="100"/>
        <w:jc w:val="center"/>
        <w:rPr>
          <w:rFonts w:ascii="Times New Roman" w:eastAsia="仿宋_GB2312" w:hAnsi="Times New Roman"/>
          <w:b/>
          <w:spacing w:val="-20"/>
          <w:sz w:val="40"/>
          <w:szCs w:val="44"/>
        </w:rPr>
      </w:pPr>
      <w:r w:rsidRPr="00EA4429">
        <w:rPr>
          <w:rFonts w:ascii="Times New Roman" w:eastAsia="仿宋_GB2312" w:hAnsi="Times New Roman" w:hint="eastAsia"/>
          <w:b/>
          <w:spacing w:val="-20"/>
          <w:sz w:val="40"/>
          <w:szCs w:val="44"/>
        </w:rPr>
        <w:t>银行办理调运外币现钞进出境业务备案表</w:t>
      </w:r>
    </w:p>
    <w:tbl>
      <w:tblPr>
        <w:tblStyle w:val="a3"/>
        <w:tblW w:w="0" w:type="auto"/>
        <w:tblLook w:val="04A0"/>
      </w:tblPr>
      <w:tblGrid>
        <w:gridCol w:w="1391"/>
        <w:gridCol w:w="1552"/>
        <w:gridCol w:w="1231"/>
        <w:gridCol w:w="1392"/>
        <w:gridCol w:w="1393"/>
        <w:gridCol w:w="1393"/>
      </w:tblGrid>
      <w:tr w:rsidR="00614087" w:rsidTr="004C1078">
        <w:trPr>
          <w:trHeight w:val="489"/>
        </w:trPr>
        <w:tc>
          <w:tcPr>
            <w:tcW w:w="1391" w:type="dxa"/>
            <w:vAlign w:val="center"/>
          </w:tcPr>
          <w:p w:rsidR="00614087" w:rsidRPr="00371A42" w:rsidRDefault="00614087" w:rsidP="004C1078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备案银行</w:t>
            </w:r>
          </w:p>
        </w:tc>
        <w:tc>
          <w:tcPr>
            <w:tcW w:w="6961" w:type="dxa"/>
            <w:gridSpan w:val="5"/>
          </w:tcPr>
          <w:p w:rsidR="00614087" w:rsidRPr="00371A42" w:rsidRDefault="00614087" w:rsidP="004C107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14087" w:rsidTr="004C1078">
        <w:trPr>
          <w:trHeight w:val="708"/>
        </w:trPr>
        <w:tc>
          <w:tcPr>
            <w:tcW w:w="1391" w:type="dxa"/>
            <w:vAlign w:val="center"/>
          </w:tcPr>
          <w:p w:rsidR="00614087" w:rsidRPr="00C5784D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5784D">
              <w:rPr>
                <w:rFonts w:ascii="仿宋_GB2312" w:eastAsia="仿宋_GB2312" w:hAnsi="Times New Roman" w:hint="eastAsia"/>
                <w:sz w:val="24"/>
                <w:szCs w:val="24"/>
              </w:rPr>
              <w:t>统一社会</w:t>
            </w:r>
          </w:p>
          <w:p w:rsidR="00614087" w:rsidRPr="00C5784D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5784D">
              <w:rPr>
                <w:rFonts w:ascii="仿宋_GB2312" w:eastAsia="仿宋_GB2312" w:hAnsi="Times New Roman" w:hint="eastAsia"/>
                <w:sz w:val="24"/>
                <w:szCs w:val="24"/>
              </w:rPr>
              <w:t>信用代码</w:t>
            </w:r>
          </w:p>
        </w:tc>
        <w:tc>
          <w:tcPr>
            <w:tcW w:w="6961" w:type="dxa"/>
            <w:gridSpan w:val="5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14087" w:rsidTr="004C1078">
        <w:tc>
          <w:tcPr>
            <w:tcW w:w="1391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备案材料</w:t>
            </w:r>
          </w:p>
        </w:tc>
        <w:tc>
          <w:tcPr>
            <w:tcW w:w="6961" w:type="dxa"/>
            <w:gridSpan w:val="5"/>
          </w:tcPr>
          <w:p w:rsidR="00614087" w:rsidRDefault="00614087" w:rsidP="00227D76">
            <w:pPr>
              <w:spacing w:beforeLines="3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□可行性报告和业务计划书</w:t>
            </w:r>
          </w:p>
          <w:p w:rsidR="00614087" w:rsidRPr="00EA4429" w:rsidRDefault="00614087" w:rsidP="004C1078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□调运外币现钞进出境业务管理制度</w:t>
            </w:r>
          </w:p>
        </w:tc>
      </w:tr>
      <w:tr w:rsidR="00614087" w:rsidTr="004C1078">
        <w:tc>
          <w:tcPr>
            <w:tcW w:w="1391" w:type="dxa"/>
            <w:vMerge w:val="restart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联系人员</w:t>
            </w:r>
          </w:p>
        </w:tc>
        <w:tc>
          <w:tcPr>
            <w:tcW w:w="1552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职责</w:t>
            </w:r>
          </w:p>
        </w:tc>
        <w:tc>
          <w:tcPr>
            <w:tcW w:w="1231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392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部门</w:t>
            </w:r>
          </w:p>
        </w:tc>
        <w:tc>
          <w:tcPr>
            <w:tcW w:w="1393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职务</w:t>
            </w:r>
          </w:p>
        </w:tc>
        <w:tc>
          <w:tcPr>
            <w:tcW w:w="1393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联系电话</w:t>
            </w:r>
          </w:p>
        </w:tc>
      </w:tr>
      <w:tr w:rsidR="00614087" w:rsidTr="004C1078">
        <w:tc>
          <w:tcPr>
            <w:tcW w:w="1391" w:type="dxa"/>
            <w:vMerge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2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主管行长</w:t>
            </w:r>
          </w:p>
        </w:tc>
        <w:tc>
          <w:tcPr>
            <w:tcW w:w="1231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14087" w:rsidTr="004C1078">
        <w:tc>
          <w:tcPr>
            <w:tcW w:w="1391" w:type="dxa"/>
            <w:vMerge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2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部门负责人</w:t>
            </w:r>
          </w:p>
        </w:tc>
        <w:tc>
          <w:tcPr>
            <w:tcW w:w="1231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14087" w:rsidTr="004C1078">
        <w:tc>
          <w:tcPr>
            <w:tcW w:w="1391" w:type="dxa"/>
            <w:vMerge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2" w:type="dxa"/>
            <w:vAlign w:val="center"/>
          </w:tcPr>
          <w:p w:rsidR="00614087" w:rsidRPr="00371A42" w:rsidRDefault="00614087" w:rsidP="004C107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业务联系人</w:t>
            </w:r>
          </w:p>
        </w:tc>
        <w:tc>
          <w:tcPr>
            <w:tcW w:w="1231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614087" w:rsidRPr="00371A42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14087" w:rsidTr="004C1078">
        <w:trPr>
          <w:trHeight w:val="1724"/>
        </w:trPr>
        <w:tc>
          <w:tcPr>
            <w:tcW w:w="8352" w:type="dxa"/>
            <w:gridSpan w:val="6"/>
          </w:tcPr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备案声明：</w:t>
            </w:r>
          </w:p>
          <w:p w:rsidR="00614087" w:rsidRDefault="00614087" w:rsidP="004C1078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Default="00614087" w:rsidP="004C1078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以上情况全部属实，如有不真实，愿承担由此引起的法律责任。</w:t>
            </w:r>
          </w:p>
          <w:p w:rsidR="00614087" w:rsidRDefault="00614087" w:rsidP="004C1078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Default="00614087" w:rsidP="004C1078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Default="00614087" w:rsidP="004C1078">
            <w:pPr>
              <w:wordWrap w:val="0"/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备案银行签章      </w:t>
            </w:r>
          </w:p>
          <w:p w:rsidR="00614087" w:rsidRDefault="00614087" w:rsidP="004C1078">
            <w:pPr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Pr="00B4490B" w:rsidRDefault="00614087" w:rsidP="004C1078">
            <w:pPr>
              <w:wordWrap w:val="0"/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年  月  日       </w:t>
            </w:r>
          </w:p>
        </w:tc>
      </w:tr>
      <w:tr w:rsidR="00614087" w:rsidRPr="000F09C5" w:rsidTr="004C1078">
        <w:tc>
          <w:tcPr>
            <w:tcW w:w="8352" w:type="dxa"/>
            <w:gridSpan w:val="6"/>
            <w:tcBorders>
              <w:bottom w:val="single" w:sz="4" w:space="0" w:color="000000" w:themeColor="text1"/>
            </w:tcBorders>
            <w:vAlign w:val="center"/>
          </w:tcPr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备案意见：</w:t>
            </w:r>
          </w:p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Default="00614087" w:rsidP="004C1078">
            <w:pPr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予以备案。</w:t>
            </w:r>
            <w:r w:rsidRPr="00B4490B">
              <w:rPr>
                <w:rFonts w:ascii="仿宋_GB2312" w:eastAsia="仿宋_GB2312" w:hAnsi="Times New Roman" w:hint="eastAsia"/>
                <w:sz w:val="24"/>
                <w:szCs w:val="24"/>
              </w:rPr>
              <w:t>自备案之日起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30</w:t>
            </w:r>
            <w:r w:rsidRPr="00B4490B">
              <w:rPr>
                <w:rFonts w:ascii="仿宋_GB2312" w:eastAsia="仿宋_GB2312" w:hAnsi="Times New Roman" w:hint="eastAsia"/>
                <w:sz w:val="24"/>
                <w:szCs w:val="24"/>
              </w:rPr>
              <w:t>个工作日后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你行可</w:t>
            </w:r>
            <w:r w:rsidRPr="00B4490B">
              <w:rPr>
                <w:rFonts w:ascii="仿宋_GB2312" w:eastAsia="仿宋_GB2312" w:hAnsi="Times New Roman" w:hint="eastAsia"/>
                <w:sz w:val="24"/>
                <w:szCs w:val="24"/>
              </w:rPr>
              <w:t>办理调运外币现钞进出境业务。</w:t>
            </w:r>
          </w:p>
          <w:p w:rsidR="00614087" w:rsidRDefault="00614087" w:rsidP="004C1078">
            <w:pPr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21782C">
              <w:rPr>
                <w:rFonts w:ascii="仿宋_GB2312" w:eastAsia="仿宋_GB2312" w:hAnsi="Times New Roman" w:hint="eastAsia"/>
                <w:sz w:val="24"/>
                <w:szCs w:val="24"/>
              </w:rPr>
              <w:t>你行办理调运外币现钞进出境业务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，应遵照《调运外币现钞进出境管理规定》（汇发</w:t>
            </w:r>
            <w:r w:rsidRPr="0021782C">
              <w:rPr>
                <w:rFonts w:ascii="仿宋_GB2312" w:eastAsia="仿宋_GB2312" w:hAnsi="Times New Roman" w:hint="eastAsia"/>
                <w:sz w:val="24"/>
                <w:szCs w:val="24"/>
              </w:rPr>
              <w:t>〔2019〕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16号）等有关规定执行。</w:t>
            </w:r>
          </w:p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</w:t>
            </w:r>
          </w:p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</w:t>
            </w:r>
          </w:p>
          <w:p w:rsidR="000F09C5" w:rsidRDefault="00614087" w:rsidP="004C1078">
            <w:pPr>
              <w:wordWrap w:val="0"/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国家外汇管理局      </w:t>
            </w:r>
          </w:p>
          <w:p w:rsidR="00614087" w:rsidRDefault="000F09C5" w:rsidP="000F09C5">
            <w:pPr>
              <w:wordWrap w:val="0"/>
              <w:ind w:firstLine="465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                                        </w:t>
            </w:r>
            <w:r w:rsidR="00614087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XX分局签章 </w:t>
            </w:r>
          </w:p>
          <w:p w:rsidR="00614087" w:rsidRPr="00BD6D6E" w:rsidRDefault="00614087" w:rsidP="004C1078">
            <w:pPr>
              <w:ind w:right="480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614087" w:rsidRPr="00371A42" w:rsidRDefault="00614087" w:rsidP="004C1078">
            <w:pPr>
              <w:wordWrap w:val="0"/>
              <w:ind w:firstLineChars="200" w:firstLine="480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年  月  日       </w:t>
            </w:r>
          </w:p>
        </w:tc>
      </w:tr>
      <w:tr w:rsidR="00614087" w:rsidTr="004C1078">
        <w:tc>
          <w:tcPr>
            <w:tcW w:w="835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614087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附注：</w:t>
            </w:r>
          </w:p>
          <w:p w:rsidR="00614087" w:rsidRPr="0018050E" w:rsidRDefault="00614087" w:rsidP="004C1078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本表仅适用于境内商业银行总行（或外国银行分行）。</w:t>
            </w:r>
          </w:p>
          <w:p w:rsidR="00614087" w:rsidRPr="0018050E" w:rsidRDefault="00614087" w:rsidP="004C1078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本表一式两份，分别由备案银行及其所在地外汇分局留存。</w:t>
            </w:r>
          </w:p>
          <w:p w:rsidR="00614087" w:rsidRPr="0018050E" w:rsidRDefault="00614087" w:rsidP="004C1078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备案银行名称及社会统一信用代码应与工商营业执照信息一致。</w:t>
            </w:r>
          </w:p>
        </w:tc>
      </w:tr>
    </w:tbl>
    <w:p w:rsidR="00614087" w:rsidRDefault="00614087" w:rsidP="00614087">
      <w:pPr>
        <w:rPr>
          <w:rFonts w:ascii="Times New Roman" w:hAnsi="Times New Roman"/>
        </w:rPr>
      </w:pPr>
    </w:p>
    <w:p w:rsidR="004375FC" w:rsidRDefault="004375FC">
      <w:pPr>
        <w:widowControl/>
        <w:jc w:val="left"/>
      </w:pPr>
      <w:r>
        <w:br w:type="page"/>
      </w:r>
    </w:p>
    <w:p w:rsidR="000F09C5" w:rsidRDefault="000F09C5" w:rsidP="000F09C5">
      <w:pPr>
        <w:spacing w:line="360" w:lineRule="auto"/>
        <w:rPr>
          <w:rFonts w:ascii="Times New Roman" w:eastAsia="仿宋_GB2312" w:hAnsi="Times New Roman"/>
          <w:b/>
          <w:spacing w:val="-20"/>
          <w:sz w:val="40"/>
          <w:szCs w:val="44"/>
        </w:rPr>
      </w:pPr>
    </w:p>
    <w:p w:rsidR="004375FC" w:rsidRPr="00EA4429" w:rsidRDefault="004375FC" w:rsidP="00227D76">
      <w:pPr>
        <w:spacing w:afterLines="100"/>
        <w:jc w:val="center"/>
        <w:rPr>
          <w:rFonts w:ascii="Times New Roman" w:eastAsia="仿宋_GB2312" w:hAnsi="Times New Roman"/>
          <w:b/>
          <w:spacing w:val="-20"/>
          <w:sz w:val="40"/>
          <w:szCs w:val="44"/>
        </w:rPr>
      </w:pPr>
      <w:r>
        <w:rPr>
          <w:rFonts w:ascii="Times New Roman" w:eastAsia="仿宋_GB2312" w:hAnsi="Times New Roman" w:hint="eastAsia"/>
          <w:b/>
          <w:spacing w:val="-20"/>
          <w:sz w:val="40"/>
          <w:szCs w:val="44"/>
        </w:rPr>
        <w:t>银行停办</w:t>
      </w:r>
      <w:r w:rsidRPr="00EA4429">
        <w:rPr>
          <w:rFonts w:ascii="Times New Roman" w:eastAsia="仿宋_GB2312" w:hAnsi="Times New Roman" w:hint="eastAsia"/>
          <w:b/>
          <w:spacing w:val="-20"/>
          <w:sz w:val="40"/>
          <w:szCs w:val="44"/>
        </w:rPr>
        <w:t>调运外币现钞进出境业务备案表</w:t>
      </w:r>
    </w:p>
    <w:tbl>
      <w:tblPr>
        <w:tblStyle w:val="a3"/>
        <w:tblW w:w="0" w:type="auto"/>
        <w:tblLook w:val="04A0"/>
      </w:tblPr>
      <w:tblGrid>
        <w:gridCol w:w="1420"/>
        <w:gridCol w:w="7102"/>
      </w:tblGrid>
      <w:tr w:rsidR="004375FC" w:rsidTr="00401231">
        <w:trPr>
          <w:trHeight w:val="631"/>
        </w:trPr>
        <w:tc>
          <w:tcPr>
            <w:tcW w:w="1420" w:type="dxa"/>
            <w:vAlign w:val="center"/>
          </w:tcPr>
          <w:p w:rsidR="004375FC" w:rsidRPr="00371A42" w:rsidRDefault="004375FC" w:rsidP="00401231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备案银行</w:t>
            </w:r>
          </w:p>
        </w:tc>
        <w:tc>
          <w:tcPr>
            <w:tcW w:w="7102" w:type="dxa"/>
          </w:tcPr>
          <w:p w:rsidR="004375FC" w:rsidRPr="00371A42" w:rsidRDefault="004375FC" w:rsidP="00401231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4375FC" w:rsidTr="00401231">
        <w:trPr>
          <w:trHeight w:val="710"/>
        </w:trPr>
        <w:tc>
          <w:tcPr>
            <w:tcW w:w="1420" w:type="dxa"/>
            <w:vAlign w:val="center"/>
          </w:tcPr>
          <w:p w:rsidR="004375FC" w:rsidRPr="00C5784D" w:rsidRDefault="004375FC" w:rsidP="00401231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5784D">
              <w:rPr>
                <w:rFonts w:ascii="仿宋_GB2312" w:eastAsia="仿宋_GB2312" w:hAnsi="Times New Roman" w:hint="eastAsia"/>
                <w:sz w:val="24"/>
                <w:szCs w:val="24"/>
              </w:rPr>
              <w:t>统一社会</w:t>
            </w:r>
          </w:p>
          <w:p w:rsidR="004375FC" w:rsidRPr="00C5784D" w:rsidRDefault="004375FC" w:rsidP="00401231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5784D">
              <w:rPr>
                <w:rFonts w:ascii="仿宋_GB2312" w:eastAsia="仿宋_GB2312" w:hAnsi="Times New Roman" w:hint="eastAsia"/>
                <w:sz w:val="24"/>
                <w:szCs w:val="24"/>
              </w:rPr>
              <w:t>信用代码</w:t>
            </w:r>
          </w:p>
        </w:tc>
        <w:tc>
          <w:tcPr>
            <w:tcW w:w="7102" w:type="dxa"/>
          </w:tcPr>
          <w:p w:rsidR="004375FC" w:rsidRPr="00371A42" w:rsidRDefault="004375FC" w:rsidP="00401231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4375FC" w:rsidTr="00401231">
        <w:trPr>
          <w:trHeight w:val="564"/>
        </w:trPr>
        <w:tc>
          <w:tcPr>
            <w:tcW w:w="1420" w:type="dxa"/>
            <w:vAlign w:val="center"/>
          </w:tcPr>
          <w:p w:rsidR="004375FC" w:rsidRPr="00371A42" w:rsidRDefault="004375FC" w:rsidP="00401231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停办时间</w:t>
            </w:r>
          </w:p>
        </w:tc>
        <w:tc>
          <w:tcPr>
            <w:tcW w:w="7102" w:type="dxa"/>
          </w:tcPr>
          <w:p w:rsidR="004375FC" w:rsidRPr="00EA4429" w:rsidRDefault="004375FC" w:rsidP="00401231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4375FC" w:rsidTr="00401231">
        <w:trPr>
          <w:trHeight w:val="4371"/>
        </w:trPr>
        <w:tc>
          <w:tcPr>
            <w:tcW w:w="1420" w:type="dxa"/>
            <w:vAlign w:val="center"/>
          </w:tcPr>
          <w:p w:rsidR="004375FC" w:rsidRDefault="004375FC" w:rsidP="00401231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停办原因</w:t>
            </w:r>
          </w:p>
          <w:p w:rsidR="004375FC" w:rsidRPr="00371A42" w:rsidRDefault="004375FC" w:rsidP="00401231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说明</w:t>
            </w:r>
          </w:p>
        </w:tc>
        <w:tc>
          <w:tcPr>
            <w:tcW w:w="7102" w:type="dxa"/>
            <w:vAlign w:val="center"/>
          </w:tcPr>
          <w:p w:rsidR="004375FC" w:rsidRPr="00371A42" w:rsidRDefault="004375FC" w:rsidP="00401231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4375FC" w:rsidTr="00401231">
        <w:trPr>
          <w:trHeight w:val="3244"/>
        </w:trPr>
        <w:tc>
          <w:tcPr>
            <w:tcW w:w="8522" w:type="dxa"/>
            <w:gridSpan w:val="2"/>
          </w:tcPr>
          <w:p w:rsidR="004375FC" w:rsidRDefault="004375FC" w:rsidP="00401231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Default="004375FC" w:rsidP="00401231">
            <w:pPr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备案声明：</w:t>
            </w:r>
          </w:p>
          <w:p w:rsidR="004375FC" w:rsidRDefault="004375FC" w:rsidP="00401231">
            <w:pPr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Default="004375FC" w:rsidP="00401231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以上情况全部属实，如有不真实，愿承担由此引起的法律责任。</w:t>
            </w:r>
          </w:p>
          <w:p w:rsidR="004375FC" w:rsidRDefault="004375FC" w:rsidP="00401231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Default="004375FC" w:rsidP="00401231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Default="004375FC" w:rsidP="00401231">
            <w:pPr>
              <w:ind w:firstLine="465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Default="004375FC" w:rsidP="00401231">
            <w:pPr>
              <w:wordWrap w:val="0"/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备案银行签章      </w:t>
            </w:r>
          </w:p>
          <w:p w:rsidR="004375FC" w:rsidRDefault="004375FC" w:rsidP="00401231">
            <w:pPr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375FC" w:rsidRPr="00B4490B" w:rsidRDefault="004375FC" w:rsidP="00401231">
            <w:pPr>
              <w:wordWrap w:val="0"/>
              <w:ind w:firstLine="465"/>
              <w:jc w:val="righ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年  月  日       </w:t>
            </w:r>
          </w:p>
        </w:tc>
      </w:tr>
      <w:tr w:rsidR="004375FC" w:rsidRPr="0018050E" w:rsidTr="00401231">
        <w:tc>
          <w:tcPr>
            <w:tcW w:w="852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4375FC" w:rsidRPr="0018050E" w:rsidRDefault="004375FC" w:rsidP="00401231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附注：</w:t>
            </w:r>
          </w:p>
          <w:p w:rsidR="004375FC" w:rsidRPr="0018050E" w:rsidRDefault="004375FC" w:rsidP="00401231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本表仅适用于境内商业银行总行（或外国银行分行）。</w:t>
            </w:r>
          </w:p>
          <w:p w:rsidR="004375FC" w:rsidRPr="0018050E" w:rsidRDefault="004375FC" w:rsidP="00401231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8050E">
              <w:rPr>
                <w:rFonts w:ascii="Times New Roman" w:eastAsia="仿宋_GB2312" w:hAnsi="Times New Roman" w:cs="Times New Roman"/>
                <w:sz w:val="24"/>
                <w:szCs w:val="24"/>
              </w:rPr>
              <w:t>备案银行名称及社会统一信用代码应与工商营业执照信息一致。</w:t>
            </w:r>
          </w:p>
        </w:tc>
      </w:tr>
    </w:tbl>
    <w:p w:rsidR="004375FC" w:rsidRDefault="004375FC" w:rsidP="004375FC">
      <w:r w:rsidRPr="0018050E">
        <w:rPr>
          <w:rFonts w:ascii="Times New Roman" w:eastAsia="仿宋_GB2312" w:hAnsi="Times New Roman" w:cs="Times New Roman"/>
          <w:sz w:val="24"/>
          <w:szCs w:val="24"/>
        </w:rPr>
        <w:t>3.</w:t>
      </w:r>
      <w:r w:rsidRPr="00474B9A">
        <w:rPr>
          <w:rFonts w:ascii="仿宋_GB2312" w:eastAsia="仿宋_GB2312" w:hAnsi="Times New Roman" w:hint="eastAsia"/>
          <w:sz w:val="24"/>
          <w:szCs w:val="24"/>
        </w:rPr>
        <w:t>“停办时间”</w:t>
      </w:r>
      <w:r>
        <w:rPr>
          <w:rFonts w:ascii="仿宋_GB2312" w:eastAsia="仿宋_GB2312" w:hAnsi="Times New Roman" w:hint="eastAsia"/>
          <w:sz w:val="24"/>
          <w:szCs w:val="24"/>
        </w:rPr>
        <w:t>是指正式停止办理调运外币现钞进出境业务的日期。</w:t>
      </w:r>
    </w:p>
    <w:p w:rsidR="009F62A7" w:rsidRPr="004375FC" w:rsidRDefault="009F62A7"/>
    <w:sectPr w:rsidR="009F62A7" w:rsidRPr="004375FC" w:rsidSect="009F6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767" w:rsidRDefault="00422767" w:rsidP="004375FC">
      <w:r>
        <w:separator/>
      </w:r>
    </w:p>
  </w:endnote>
  <w:endnote w:type="continuationSeparator" w:id="1">
    <w:p w:rsidR="00422767" w:rsidRDefault="00422767" w:rsidP="004375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767" w:rsidRDefault="00422767" w:rsidP="004375FC">
      <w:r>
        <w:separator/>
      </w:r>
    </w:p>
  </w:footnote>
  <w:footnote w:type="continuationSeparator" w:id="1">
    <w:p w:rsidR="00422767" w:rsidRDefault="00422767" w:rsidP="004375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087"/>
    <w:rsid w:val="000F09C5"/>
    <w:rsid w:val="00161A56"/>
    <w:rsid w:val="00183575"/>
    <w:rsid w:val="001F381B"/>
    <w:rsid w:val="00227D76"/>
    <w:rsid w:val="00422767"/>
    <w:rsid w:val="004230AD"/>
    <w:rsid w:val="004375FC"/>
    <w:rsid w:val="00455228"/>
    <w:rsid w:val="004E545B"/>
    <w:rsid w:val="004F4BA8"/>
    <w:rsid w:val="00614087"/>
    <w:rsid w:val="006A54EE"/>
    <w:rsid w:val="006F750D"/>
    <w:rsid w:val="009F62A7"/>
    <w:rsid w:val="00F218FA"/>
    <w:rsid w:val="00F91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0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37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375F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37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375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2F9A9-FD52-4FD2-9760-E1C117FC2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</dc:creator>
  <cp:lastModifiedBy>夏文澄</cp:lastModifiedBy>
  <cp:revision>2</cp:revision>
  <dcterms:created xsi:type="dcterms:W3CDTF">2024-03-19T09:03:00Z</dcterms:created>
  <dcterms:modified xsi:type="dcterms:W3CDTF">2024-03-19T09:03:00Z</dcterms:modified>
</cp:coreProperties>
</file>